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7F" w:rsidRPr="0089637F" w:rsidRDefault="00A02CCA" w:rsidP="0089637F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89637F">
        <w:rPr>
          <w:rFonts w:ascii="Times New Roman" w:hAnsi="Times New Roman"/>
          <w:b/>
          <w:sz w:val="20"/>
          <w:szCs w:val="20"/>
          <w:lang w:eastAsia="pl-PL"/>
        </w:rPr>
        <w:t>Załącznik</w:t>
      </w:r>
      <w:r w:rsidR="0089637F" w:rsidRPr="0089637F">
        <w:rPr>
          <w:rFonts w:ascii="Times New Roman" w:hAnsi="Times New Roman"/>
          <w:b/>
          <w:sz w:val="20"/>
          <w:szCs w:val="20"/>
          <w:lang w:eastAsia="pl-PL"/>
        </w:rPr>
        <w:t xml:space="preserve"> do zarządzenia nr </w:t>
      </w:r>
      <w:r w:rsidR="0089637F" w:rsidRPr="0089637F">
        <w:rPr>
          <w:rFonts w:ascii="Times New Roman" w:hAnsi="Times New Roman"/>
          <w:b/>
          <w:bCs/>
          <w:sz w:val="20"/>
          <w:szCs w:val="20"/>
        </w:rPr>
        <w:t>6/2020</w:t>
      </w:r>
    </w:p>
    <w:p w:rsidR="0089637F" w:rsidRPr="0089637F" w:rsidRDefault="0089637F" w:rsidP="0089637F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89637F">
        <w:rPr>
          <w:rFonts w:ascii="Times New Roman" w:hAnsi="Times New Roman"/>
          <w:b/>
          <w:bCs/>
          <w:sz w:val="20"/>
          <w:szCs w:val="20"/>
        </w:rPr>
        <w:t xml:space="preserve">Dyrektora Szkoły Podstawowej im. Marszałka Józefa Piłsudskiego w </w:t>
      </w:r>
      <w:proofErr w:type="spellStart"/>
      <w:r w:rsidRPr="0089637F">
        <w:rPr>
          <w:rFonts w:ascii="Times New Roman" w:hAnsi="Times New Roman"/>
          <w:b/>
          <w:bCs/>
          <w:sz w:val="20"/>
          <w:szCs w:val="20"/>
        </w:rPr>
        <w:t>Czerwonem</w:t>
      </w:r>
      <w:proofErr w:type="spellEnd"/>
      <w:r w:rsidRPr="0089637F">
        <w:rPr>
          <w:rFonts w:ascii="Times New Roman" w:hAnsi="Times New Roman"/>
          <w:b/>
          <w:bCs/>
          <w:sz w:val="20"/>
          <w:szCs w:val="20"/>
        </w:rPr>
        <w:t xml:space="preserve"> z dnia 18.05.2020 r.</w:t>
      </w:r>
    </w:p>
    <w:p w:rsidR="00A02CCA" w:rsidRPr="0089637F" w:rsidRDefault="00A02CCA" w:rsidP="0089637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31A9" w:rsidRPr="002976A7" w:rsidRDefault="002976A7" w:rsidP="0089637F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</w:t>
      </w:r>
      <w:r w:rsidR="008205C9" w:rsidRPr="002976A7">
        <w:rPr>
          <w:rFonts w:ascii="Times New Roman" w:eastAsia="Times New Roman" w:hAnsi="Times New Roman" w:cs="Times New Roman"/>
          <w:sz w:val="32"/>
          <w:szCs w:val="32"/>
          <w:lang w:eastAsia="pl-PL"/>
        </w:rPr>
        <w:t>Czerwone, 18</w:t>
      </w:r>
      <w:r w:rsidR="001431A9" w:rsidRPr="002976A7">
        <w:rPr>
          <w:rFonts w:ascii="Times New Roman" w:eastAsia="Times New Roman" w:hAnsi="Times New Roman" w:cs="Times New Roman"/>
          <w:sz w:val="32"/>
          <w:szCs w:val="32"/>
          <w:lang w:eastAsia="pl-PL"/>
        </w:rPr>
        <w:t>.05.2020r.</w:t>
      </w:r>
    </w:p>
    <w:p w:rsidR="001431A9" w:rsidRDefault="001431A9" w:rsidP="008205C9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1431A9" w:rsidRDefault="001431A9" w:rsidP="008205C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431A9" w:rsidRPr="00A02CCA" w:rsidRDefault="001431A9" w:rsidP="00A02CC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A02CCA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Procedury bezpieczeństwa</w:t>
      </w:r>
    </w:p>
    <w:p w:rsidR="008205C9" w:rsidRPr="00A02CCA" w:rsidRDefault="008205C9" w:rsidP="00A02CC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A02CCA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w S</w:t>
      </w:r>
      <w:r w:rsidR="001431A9" w:rsidRPr="00A02CCA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zkole Podstawowej</w:t>
      </w:r>
    </w:p>
    <w:p w:rsidR="00A02CCA" w:rsidRDefault="001431A9" w:rsidP="00A02CCA">
      <w:pPr>
        <w:spacing w:before="240" w:line="48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A02CCA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im. Marszałka Józefa Piłsudskiego w </w:t>
      </w:r>
      <w:proofErr w:type="spellStart"/>
      <w:r w:rsidRPr="00A02CCA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Czerwonem</w:t>
      </w:r>
      <w:proofErr w:type="spellEnd"/>
      <w:r w:rsidR="00A02CCA" w:rsidRPr="00A02CCA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</w:t>
      </w:r>
    </w:p>
    <w:p w:rsidR="00A02CCA" w:rsidRPr="00A02CCA" w:rsidRDefault="00A02CCA" w:rsidP="00A02CCA">
      <w:pPr>
        <w:spacing w:before="240" w:line="48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A02CCA">
        <w:rPr>
          <w:rFonts w:ascii="Times New Roman" w:hAnsi="Times New Roman"/>
          <w:b/>
          <w:bCs/>
          <w:sz w:val="44"/>
          <w:szCs w:val="44"/>
          <w:shd w:val="clear" w:color="auto" w:fill="FFFFFF"/>
        </w:rPr>
        <w:t>w związku z zapobieganiem, przeciwdziałaniem i zwalczaniem COVID-19</w:t>
      </w:r>
    </w:p>
    <w:p w:rsidR="001431A9" w:rsidRPr="008205C9" w:rsidRDefault="001431A9" w:rsidP="008205C9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1431A9" w:rsidRDefault="001431A9" w:rsidP="008205C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205C9" w:rsidRDefault="008205C9" w:rsidP="008205C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431A9" w:rsidRDefault="001431A9" w:rsidP="008205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Opracowano na podstawie wytycznych Ministerstwa Edukacji Narodowej, Ministerstwa Zdrowia i Głównego Inspektora Sanitarnego</w:t>
      </w:r>
    </w:p>
    <w:p w:rsidR="001431A9" w:rsidRDefault="001431A9" w:rsidP="008205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205C9" w:rsidRDefault="008205C9" w:rsidP="008205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431A9" w:rsidRDefault="0089637F" w:rsidP="008205C9">
      <w:pPr>
        <w:spacing w:after="720" w:line="360" w:lineRule="auto"/>
        <w:jc w:val="center"/>
        <w:rPr>
          <w:rFonts w:ascii="Proxima Nova" w:hAnsi="Proxima Nova"/>
          <w:b/>
          <w:sz w:val="52"/>
        </w:rPr>
      </w:pPr>
      <w:r>
        <w:rPr>
          <w:rFonts w:ascii="Proxima Nova" w:hAnsi="Proxima Nova"/>
          <w:b/>
          <w:color w:val="E6007E"/>
          <w:sz w:val="52"/>
        </w:rPr>
        <w:lastRenderedPageBreak/>
        <w:t>D</w:t>
      </w:r>
      <w:r w:rsidR="008205C9">
        <w:rPr>
          <w:rFonts w:ascii="Proxima Nova" w:hAnsi="Proxima Nova"/>
          <w:b/>
          <w:color w:val="E6007E"/>
          <w:sz w:val="52"/>
        </w:rPr>
        <w:t>ziałania opiekuńczo – wychowawcze w klasach I – III, indywidualne zajęcia rewalidacyjne,  k</w:t>
      </w:r>
      <w:r w:rsidR="001431A9">
        <w:rPr>
          <w:rFonts w:ascii="Proxima Nova" w:hAnsi="Proxima Nova"/>
          <w:b/>
          <w:color w:val="E6007E"/>
          <w:sz w:val="52"/>
        </w:rPr>
        <w:t xml:space="preserve">onsultacje w szkole </w:t>
      </w:r>
      <w:r w:rsidR="001431A9">
        <w:rPr>
          <w:rFonts w:ascii="Proxima Nova" w:hAnsi="Proxima Nova"/>
          <w:b/>
          <w:color w:val="E6007E"/>
          <w:sz w:val="52"/>
        </w:rPr>
        <w:br/>
      </w:r>
    </w:p>
    <w:p w:rsidR="008205C9" w:rsidRDefault="008205C9" w:rsidP="008205C9">
      <w:pPr>
        <w:spacing w:after="720" w:line="360" w:lineRule="auto"/>
        <w:jc w:val="both"/>
      </w:pPr>
      <w:r w:rsidRPr="008758E7">
        <w:t>Od 18 maja br. możliwe</w:t>
      </w:r>
      <w:r>
        <w:t xml:space="preserve"> jest organizowanie dla dzieci </w:t>
      </w:r>
      <w:r w:rsidRPr="008758E7">
        <w:t xml:space="preserve"> </w:t>
      </w:r>
      <w:r>
        <w:t xml:space="preserve">posiadających orzeczenie </w:t>
      </w:r>
      <w:r w:rsidRPr="008758E7">
        <w:t>zajęć rewalidacyjnych</w:t>
      </w:r>
    </w:p>
    <w:p w:rsidR="001431A9" w:rsidRDefault="001431A9" w:rsidP="008205C9">
      <w:pPr>
        <w:spacing w:after="720" w:line="360" w:lineRule="auto"/>
        <w:jc w:val="both"/>
      </w:pPr>
      <w:r>
        <w:t>Od 25 maja br. umożliwiamy konsultacje dla uczniów klasy VIII szkoły podstawowej.</w:t>
      </w:r>
    </w:p>
    <w:p w:rsidR="001431A9" w:rsidRPr="001431A9" w:rsidRDefault="001431A9" w:rsidP="008205C9">
      <w:pPr>
        <w:spacing w:after="720" w:line="360" w:lineRule="auto"/>
        <w:jc w:val="both"/>
        <w:rPr>
          <w:rFonts w:ascii="Proxima Nova" w:hAnsi="Proxima Nova"/>
          <w:sz w:val="24"/>
        </w:rPr>
      </w:pPr>
      <w:r>
        <w:t>Od 1 czerwca br. umożliwiamy konsultacje dla wszystkich uczniów szkół podstawowych i ponadpodstawowych.</w:t>
      </w:r>
    </w:p>
    <w:p w:rsidR="001431A9" w:rsidRPr="002976A7" w:rsidRDefault="002976A7" w:rsidP="002976A7">
      <w:pPr>
        <w:pStyle w:val="punkty"/>
        <w:numPr>
          <w:ilvl w:val="0"/>
          <w:numId w:val="0"/>
        </w:numPr>
        <w:spacing w:line="360" w:lineRule="auto"/>
        <w:ind w:left="360" w:hanging="360"/>
        <w:jc w:val="center"/>
        <w:rPr>
          <w:b/>
          <w:sz w:val="56"/>
          <w:szCs w:val="56"/>
        </w:rPr>
      </w:pPr>
      <w:r w:rsidRPr="002976A7">
        <w:rPr>
          <w:b/>
          <w:sz w:val="56"/>
          <w:szCs w:val="56"/>
        </w:rPr>
        <w:t xml:space="preserve">Z zajęć </w:t>
      </w:r>
      <w:r w:rsidR="001431A9" w:rsidRPr="002976A7">
        <w:rPr>
          <w:b/>
          <w:sz w:val="56"/>
          <w:szCs w:val="56"/>
        </w:rPr>
        <w:t>w szkole mogą korzystać uczniowie zdrowi, bez objawów choroby zakaźnej !!!</w:t>
      </w:r>
    </w:p>
    <w:p w:rsidR="001431A9" w:rsidRDefault="001431A9" w:rsidP="008205C9">
      <w:pPr>
        <w:pStyle w:val="punkty"/>
        <w:numPr>
          <w:ilvl w:val="0"/>
          <w:numId w:val="0"/>
        </w:numPr>
        <w:spacing w:line="360" w:lineRule="auto"/>
        <w:ind w:left="360"/>
        <w:jc w:val="both"/>
      </w:pPr>
    </w:p>
    <w:p w:rsidR="002976A7" w:rsidRDefault="002976A7" w:rsidP="008205C9">
      <w:pPr>
        <w:pStyle w:val="punkty"/>
        <w:numPr>
          <w:ilvl w:val="0"/>
          <w:numId w:val="0"/>
        </w:numPr>
        <w:spacing w:line="360" w:lineRule="auto"/>
        <w:ind w:left="360"/>
        <w:jc w:val="both"/>
      </w:pPr>
    </w:p>
    <w:p w:rsidR="002976A7" w:rsidRDefault="002976A7" w:rsidP="008205C9">
      <w:pPr>
        <w:pStyle w:val="punkty"/>
        <w:numPr>
          <w:ilvl w:val="0"/>
          <w:numId w:val="0"/>
        </w:numPr>
        <w:spacing w:line="360" w:lineRule="auto"/>
        <w:ind w:left="360"/>
        <w:jc w:val="both"/>
      </w:pPr>
    </w:p>
    <w:p w:rsidR="002976A7" w:rsidRDefault="002976A7" w:rsidP="008205C9">
      <w:pPr>
        <w:pStyle w:val="punkty"/>
        <w:numPr>
          <w:ilvl w:val="0"/>
          <w:numId w:val="0"/>
        </w:numPr>
        <w:spacing w:line="360" w:lineRule="auto"/>
        <w:ind w:left="360"/>
        <w:jc w:val="both"/>
      </w:pPr>
    </w:p>
    <w:p w:rsidR="002976A7" w:rsidRPr="0089637F" w:rsidRDefault="002976A7" w:rsidP="008205C9">
      <w:pPr>
        <w:pStyle w:val="punkty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89637F">
        <w:rPr>
          <w:b/>
          <w:sz w:val="28"/>
          <w:szCs w:val="28"/>
        </w:rPr>
        <w:lastRenderedPageBreak/>
        <w:t xml:space="preserve">Plan indywidualnych zajęć rewalidacyjnych ustala </w:t>
      </w:r>
      <w:r w:rsidR="00F007E5" w:rsidRPr="0089637F">
        <w:rPr>
          <w:b/>
          <w:sz w:val="28"/>
          <w:szCs w:val="28"/>
        </w:rPr>
        <w:t>nauczyciel</w:t>
      </w:r>
      <w:r w:rsidRPr="0089637F">
        <w:rPr>
          <w:b/>
          <w:sz w:val="28"/>
          <w:szCs w:val="28"/>
        </w:rPr>
        <w:t xml:space="preserve"> po konsultacji z dyrektorem i </w:t>
      </w:r>
      <w:r w:rsidR="00F007E5" w:rsidRPr="0089637F">
        <w:rPr>
          <w:b/>
          <w:sz w:val="28"/>
          <w:szCs w:val="28"/>
        </w:rPr>
        <w:t>po wyrażeniu zgody rodziców/opiekunów.</w:t>
      </w:r>
      <w:r w:rsidRPr="0089637F">
        <w:rPr>
          <w:b/>
          <w:sz w:val="28"/>
          <w:szCs w:val="28"/>
        </w:rPr>
        <w:t xml:space="preserve"> </w:t>
      </w:r>
    </w:p>
    <w:p w:rsidR="00F007E5" w:rsidRPr="0089637F" w:rsidRDefault="00F007E5" w:rsidP="008205C9">
      <w:pPr>
        <w:pStyle w:val="punkty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89637F">
        <w:rPr>
          <w:b/>
          <w:sz w:val="28"/>
          <w:szCs w:val="28"/>
        </w:rPr>
        <w:t>Potrzebę opieki nad uczniami klas I – III zgłaszają rodzice poprzez wychowawców do dyrektora.</w:t>
      </w:r>
    </w:p>
    <w:p w:rsidR="001431A9" w:rsidRPr="0089637F" w:rsidRDefault="001431A9" w:rsidP="008205C9">
      <w:pPr>
        <w:pStyle w:val="punkty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89637F">
        <w:rPr>
          <w:b/>
          <w:sz w:val="28"/>
          <w:szCs w:val="28"/>
        </w:rPr>
        <w:t>Na stronie i</w:t>
      </w:r>
      <w:r w:rsidR="00F007E5" w:rsidRPr="0089637F">
        <w:rPr>
          <w:b/>
          <w:sz w:val="28"/>
          <w:szCs w:val="28"/>
        </w:rPr>
        <w:t>nternetowej szkoły dostępny będzie</w:t>
      </w:r>
      <w:r w:rsidRPr="0089637F">
        <w:rPr>
          <w:b/>
          <w:sz w:val="28"/>
          <w:szCs w:val="28"/>
        </w:rPr>
        <w:t xml:space="preserve"> harmonogram konsultacji indywidualnych i grupowych. </w:t>
      </w:r>
    </w:p>
    <w:p w:rsidR="002976A7" w:rsidRDefault="002976A7" w:rsidP="002976A7">
      <w:pPr>
        <w:pStyle w:val="punkty"/>
        <w:numPr>
          <w:ilvl w:val="0"/>
          <w:numId w:val="0"/>
        </w:numPr>
        <w:spacing w:line="360" w:lineRule="auto"/>
        <w:ind w:left="720"/>
        <w:jc w:val="both"/>
      </w:pPr>
    </w:p>
    <w:p w:rsidR="0089637F" w:rsidRDefault="0089637F" w:rsidP="002976A7">
      <w:pPr>
        <w:pStyle w:val="punkty"/>
        <w:numPr>
          <w:ilvl w:val="0"/>
          <w:numId w:val="0"/>
        </w:numPr>
        <w:spacing w:line="360" w:lineRule="auto"/>
        <w:ind w:left="720"/>
        <w:jc w:val="both"/>
      </w:pPr>
    </w:p>
    <w:p w:rsidR="001431A9" w:rsidRDefault="001431A9" w:rsidP="00F007E5">
      <w:pPr>
        <w:pStyle w:val="punkty"/>
        <w:numPr>
          <w:ilvl w:val="0"/>
          <w:numId w:val="0"/>
        </w:numPr>
        <w:spacing w:line="360" w:lineRule="auto"/>
        <w:ind w:left="360" w:hanging="360"/>
        <w:jc w:val="center"/>
        <w:rPr>
          <w:b/>
          <w:sz w:val="44"/>
          <w:szCs w:val="44"/>
        </w:rPr>
      </w:pPr>
      <w:r w:rsidRPr="001431A9">
        <w:rPr>
          <w:b/>
          <w:sz w:val="44"/>
          <w:szCs w:val="44"/>
        </w:rPr>
        <w:t>Zasady przebywania w szkole:</w:t>
      </w:r>
    </w:p>
    <w:p w:rsidR="0089637F" w:rsidRPr="001431A9" w:rsidRDefault="0089637F" w:rsidP="00F007E5">
      <w:pPr>
        <w:pStyle w:val="punkty"/>
        <w:numPr>
          <w:ilvl w:val="0"/>
          <w:numId w:val="0"/>
        </w:numPr>
        <w:spacing w:line="360" w:lineRule="auto"/>
        <w:ind w:left="360" w:hanging="360"/>
        <w:jc w:val="center"/>
        <w:rPr>
          <w:b/>
          <w:sz w:val="44"/>
          <w:szCs w:val="44"/>
        </w:rPr>
      </w:pPr>
    </w:p>
    <w:p w:rsidR="001431A9" w:rsidRDefault="001431A9" w:rsidP="008205C9">
      <w:pPr>
        <w:pStyle w:val="punkty"/>
        <w:spacing w:line="360" w:lineRule="auto"/>
        <w:jc w:val="both"/>
      </w:pPr>
      <w:r>
        <w:t xml:space="preserve">Do szkoły przychodzimy w godzinach </w:t>
      </w:r>
      <w:r w:rsidR="00F007E5">
        <w:t xml:space="preserve">zajęć, opieki, </w:t>
      </w:r>
      <w:r>
        <w:t>konsultacji wynikających z harmonogramu poszczególnych nauczycieli przedmiotów</w:t>
      </w:r>
    </w:p>
    <w:p w:rsidR="001431A9" w:rsidRDefault="001431A9" w:rsidP="008205C9">
      <w:pPr>
        <w:pStyle w:val="punkty"/>
        <w:spacing w:line="360" w:lineRule="auto"/>
        <w:jc w:val="both"/>
      </w:pPr>
      <w:r>
        <w:t xml:space="preserve"> Wchodzimy </w:t>
      </w:r>
      <w:r w:rsidR="00745C0C">
        <w:t xml:space="preserve">i wychodzimy ze szkoły </w:t>
      </w:r>
      <w:r>
        <w:t>wyłącznie przez szatnię. W szatni przebywać może  jednocześnie 8 uczniów. (zasada:  4 m</w:t>
      </w:r>
      <w:r w:rsidRPr="001431A9">
        <w:rPr>
          <w:vertAlign w:val="superscript"/>
        </w:rPr>
        <w:t>2</w:t>
      </w:r>
      <w:r>
        <w:t xml:space="preserve"> na osobę)</w:t>
      </w:r>
    </w:p>
    <w:p w:rsidR="00745C0C" w:rsidRDefault="00745C0C" w:rsidP="008205C9">
      <w:pPr>
        <w:pStyle w:val="punkty"/>
        <w:spacing w:line="360" w:lineRule="auto"/>
        <w:jc w:val="both"/>
      </w:pPr>
      <w:r>
        <w:t xml:space="preserve">Do łazienek wchodzimy pojedynczo. </w:t>
      </w:r>
    </w:p>
    <w:p w:rsidR="00745C0C" w:rsidRDefault="00745C0C" w:rsidP="008205C9">
      <w:pPr>
        <w:pStyle w:val="punkty"/>
        <w:numPr>
          <w:ilvl w:val="0"/>
          <w:numId w:val="0"/>
        </w:numPr>
        <w:spacing w:line="360" w:lineRule="auto"/>
        <w:ind w:left="360"/>
        <w:jc w:val="both"/>
      </w:pPr>
      <w:r>
        <w:t>Uwaga!!!   Często i regularnie myjemy ręce !!!</w:t>
      </w:r>
    </w:p>
    <w:p w:rsidR="00745C0C" w:rsidRDefault="001431A9" w:rsidP="008205C9">
      <w:pPr>
        <w:pStyle w:val="punkty"/>
        <w:spacing w:line="360" w:lineRule="auto"/>
        <w:jc w:val="both"/>
      </w:pPr>
      <w:r>
        <w:t xml:space="preserve"> Na terenie budynku zachowujemy 2 m dystansu pomiędzy osobami</w:t>
      </w:r>
      <w:r w:rsidR="00745C0C">
        <w:t xml:space="preserve">. </w:t>
      </w:r>
      <w:r>
        <w:t xml:space="preserve"> </w:t>
      </w:r>
      <w:r w:rsidR="00745C0C">
        <w:t>Unikamy organizowania się w większe skupiska. </w:t>
      </w:r>
    </w:p>
    <w:p w:rsidR="001431A9" w:rsidRDefault="00745C0C" w:rsidP="008205C9">
      <w:pPr>
        <w:pStyle w:val="punkty"/>
        <w:spacing w:line="360" w:lineRule="auto"/>
        <w:jc w:val="both"/>
      </w:pPr>
      <w:r>
        <w:t xml:space="preserve">W  sali podczas </w:t>
      </w:r>
      <w:r w:rsidR="00F007E5">
        <w:t xml:space="preserve">zajęć, opieki, </w:t>
      </w:r>
      <w:r>
        <w:t>konsultacji</w:t>
      </w:r>
      <w:r w:rsidRPr="00745C0C">
        <w:t xml:space="preserve"> </w:t>
      </w:r>
      <w:r>
        <w:t xml:space="preserve">zachowujemy </w:t>
      </w:r>
      <w:r w:rsidR="001431A9">
        <w:t xml:space="preserve"> 1,5 m odstępu pomiędzy stoli</w:t>
      </w:r>
      <w:r>
        <w:t xml:space="preserve">kami (1 uczeń – 1 stolik). </w:t>
      </w:r>
      <w:r w:rsidR="00C50F5C">
        <w:t xml:space="preserve"> </w:t>
      </w:r>
    </w:p>
    <w:p w:rsidR="00F007E5" w:rsidRDefault="001431A9" w:rsidP="00F007E5">
      <w:pPr>
        <w:pStyle w:val="punkty"/>
        <w:spacing w:line="360" w:lineRule="auto"/>
        <w:jc w:val="both"/>
      </w:pPr>
      <w:r>
        <w:t xml:space="preserve">W grupie może przebywać do 12 uczniów. W uzasadnionych przypadkach, za zgodą organu, prowadzącego można zwiększyć liczbę dzieci – nie więcej niż o 2. </w:t>
      </w:r>
    </w:p>
    <w:p w:rsidR="00C50F5C" w:rsidRDefault="00745C0C" w:rsidP="00F007E5">
      <w:pPr>
        <w:pStyle w:val="punkty"/>
        <w:spacing w:line="360" w:lineRule="auto"/>
        <w:jc w:val="both"/>
      </w:pPr>
      <w:r>
        <w:t>U</w:t>
      </w:r>
      <w:r w:rsidR="00C50F5C">
        <w:t xml:space="preserve">czniowie </w:t>
      </w:r>
      <w:r>
        <w:t xml:space="preserve">podczas </w:t>
      </w:r>
      <w:r w:rsidR="00F007E5">
        <w:t xml:space="preserve">zajęć, opieki, </w:t>
      </w:r>
      <w:r>
        <w:t xml:space="preserve">konsultacji nie pożyczają sobie przyborów </w:t>
      </w:r>
      <w:r w:rsidR="00F007E5">
        <w:t>i podręczników i innych przedmiotów.</w:t>
      </w:r>
    </w:p>
    <w:p w:rsidR="0089637F" w:rsidRDefault="0089637F" w:rsidP="0089637F">
      <w:pPr>
        <w:pStyle w:val="punkty"/>
        <w:numPr>
          <w:ilvl w:val="0"/>
          <w:numId w:val="0"/>
        </w:numPr>
        <w:spacing w:line="360" w:lineRule="auto"/>
        <w:ind w:left="360"/>
        <w:jc w:val="both"/>
      </w:pPr>
    </w:p>
    <w:p w:rsidR="001431A9" w:rsidRDefault="001431A9" w:rsidP="008205C9">
      <w:pPr>
        <w:pStyle w:val="punkty"/>
        <w:spacing w:line="360" w:lineRule="auto"/>
        <w:jc w:val="both"/>
      </w:pPr>
      <w:r>
        <w:lastRenderedPageBreak/>
        <w:t xml:space="preserve">Sale do </w:t>
      </w:r>
      <w:r w:rsidR="00F007E5">
        <w:t xml:space="preserve">zajęć, opieki, </w:t>
      </w:r>
      <w:r>
        <w:t xml:space="preserve">konsultacji: </w:t>
      </w:r>
    </w:p>
    <w:p w:rsidR="00F007E5" w:rsidRPr="0089637F" w:rsidRDefault="00F007E5" w:rsidP="008205C9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i/>
          <w:sz w:val="32"/>
          <w:szCs w:val="32"/>
        </w:rPr>
      </w:pPr>
      <w:r w:rsidRPr="0089637F">
        <w:rPr>
          <w:i/>
          <w:sz w:val="32"/>
          <w:szCs w:val="32"/>
        </w:rPr>
        <w:t>Indywidualne zajęcia rewalidacyjne – s. 6</w:t>
      </w:r>
    </w:p>
    <w:p w:rsidR="00F007E5" w:rsidRPr="0089637F" w:rsidRDefault="00F007E5" w:rsidP="008205C9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i/>
          <w:sz w:val="32"/>
          <w:szCs w:val="32"/>
        </w:rPr>
      </w:pPr>
      <w:r w:rsidRPr="0089637F">
        <w:rPr>
          <w:i/>
          <w:sz w:val="32"/>
          <w:szCs w:val="32"/>
        </w:rPr>
        <w:t>Opieka klasy I – III – s. 5</w:t>
      </w:r>
    </w:p>
    <w:p w:rsidR="001431A9" w:rsidRPr="0089637F" w:rsidRDefault="001431A9" w:rsidP="008205C9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i/>
          <w:sz w:val="32"/>
          <w:szCs w:val="32"/>
        </w:rPr>
      </w:pPr>
      <w:r w:rsidRPr="0089637F">
        <w:rPr>
          <w:i/>
          <w:sz w:val="32"/>
          <w:szCs w:val="32"/>
        </w:rPr>
        <w:t>Klasa IV – s. 11</w:t>
      </w:r>
    </w:p>
    <w:p w:rsidR="001431A9" w:rsidRPr="0089637F" w:rsidRDefault="001431A9" w:rsidP="008205C9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i/>
          <w:sz w:val="32"/>
          <w:szCs w:val="32"/>
        </w:rPr>
      </w:pPr>
      <w:r w:rsidRPr="0089637F">
        <w:rPr>
          <w:i/>
          <w:sz w:val="32"/>
          <w:szCs w:val="32"/>
        </w:rPr>
        <w:t>Klasa V – s. 2</w:t>
      </w:r>
    </w:p>
    <w:p w:rsidR="001431A9" w:rsidRPr="0089637F" w:rsidRDefault="001431A9" w:rsidP="008205C9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i/>
          <w:sz w:val="32"/>
          <w:szCs w:val="32"/>
        </w:rPr>
      </w:pPr>
      <w:r w:rsidRPr="0089637F">
        <w:rPr>
          <w:i/>
          <w:sz w:val="32"/>
          <w:szCs w:val="32"/>
        </w:rPr>
        <w:t>Klasa VI – s. 15</w:t>
      </w:r>
    </w:p>
    <w:p w:rsidR="001431A9" w:rsidRPr="0089637F" w:rsidRDefault="001431A9" w:rsidP="008205C9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i/>
          <w:sz w:val="32"/>
          <w:szCs w:val="32"/>
        </w:rPr>
      </w:pPr>
      <w:r w:rsidRPr="0089637F">
        <w:rPr>
          <w:i/>
          <w:sz w:val="32"/>
          <w:szCs w:val="32"/>
        </w:rPr>
        <w:t>Klasa VII – s. 13</w:t>
      </w:r>
    </w:p>
    <w:p w:rsidR="001431A9" w:rsidRPr="0089637F" w:rsidRDefault="001431A9" w:rsidP="008205C9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i/>
          <w:sz w:val="32"/>
          <w:szCs w:val="32"/>
        </w:rPr>
      </w:pPr>
      <w:r w:rsidRPr="0089637F">
        <w:rPr>
          <w:i/>
          <w:sz w:val="32"/>
          <w:szCs w:val="32"/>
        </w:rPr>
        <w:t>Klasa VIII – s. 14</w:t>
      </w:r>
    </w:p>
    <w:p w:rsidR="001431A9" w:rsidRDefault="00745C0C" w:rsidP="008205C9">
      <w:pPr>
        <w:pStyle w:val="punkty"/>
        <w:spacing w:line="360" w:lineRule="auto"/>
        <w:jc w:val="both"/>
      </w:pPr>
      <w:r>
        <w:t xml:space="preserve">Wietrzymy salę, w której organizujemy </w:t>
      </w:r>
      <w:r w:rsidR="00F007E5">
        <w:t xml:space="preserve">zajęcia, opiekę, </w:t>
      </w:r>
      <w:r>
        <w:t>konsultacje, co najmniej godzinę.</w:t>
      </w:r>
    </w:p>
    <w:p w:rsidR="001431A9" w:rsidRDefault="001431A9" w:rsidP="008205C9">
      <w:pPr>
        <w:pStyle w:val="punkty"/>
        <w:spacing w:line="360" w:lineRule="auto"/>
        <w:jc w:val="both"/>
      </w:pPr>
      <w:r>
        <w:t>Z biblioteki szkolnej korzystamy  we wtorek i czwartek w godz. 9.00 – 11.00.</w:t>
      </w:r>
    </w:p>
    <w:p w:rsidR="001431A9" w:rsidRDefault="001431A9" w:rsidP="008205C9">
      <w:pPr>
        <w:pStyle w:val="punkty"/>
        <w:spacing w:line="360" w:lineRule="auto"/>
        <w:jc w:val="both"/>
      </w:pPr>
      <w:r>
        <w:t>W bibliotece może przebywać jednocześnie 2 uczniów,   zachowujemy 2 m dystansu pomiędzy osobami.</w:t>
      </w:r>
    </w:p>
    <w:p w:rsidR="001431A9" w:rsidRDefault="001431A9" w:rsidP="008205C9">
      <w:pPr>
        <w:pStyle w:val="punkty"/>
        <w:spacing w:line="360" w:lineRule="auto"/>
        <w:jc w:val="both"/>
      </w:pPr>
      <w:r>
        <w:t>Oddawane książki składujemy w wyznaczonym przez bibliotekarza miejscu,   oznaczamy je  datą, w której zostały przyjęte.</w:t>
      </w:r>
    </w:p>
    <w:p w:rsidR="001431A9" w:rsidRDefault="00C50F5C" w:rsidP="008205C9">
      <w:pPr>
        <w:pStyle w:val="punkty"/>
        <w:spacing w:line="360" w:lineRule="auto"/>
        <w:jc w:val="both"/>
      </w:pPr>
      <w:r>
        <w:t>Osoby z zewnątrz wchodzą do szkoły wejściem głównym. Pozostają w przedsionku szkoły, czekając na kontakt.</w:t>
      </w:r>
    </w:p>
    <w:p w:rsidR="00C50F5C" w:rsidRDefault="001431A9" w:rsidP="008205C9">
      <w:pPr>
        <w:pStyle w:val="punkty"/>
        <w:spacing w:line="360" w:lineRule="auto"/>
        <w:jc w:val="both"/>
      </w:pPr>
      <w:r>
        <w:t xml:space="preserve">Przy wejściu do szkoły </w:t>
      </w:r>
      <w:r w:rsidR="00C50F5C">
        <w:t xml:space="preserve">umieszczony jest </w:t>
      </w:r>
      <w:r>
        <w:t xml:space="preserve">płyn do </w:t>
      </w:r>
      <w:r w:rsidR="00C50F5C">
        <w:t xml:space="preserve">dezynfekcji rąk. Wszystkie osoby wchodzące zobligowane są do </w:t>
      </w:r>
      <w:r>
        <w:t xml:space="preserve"> korzystania z niego.</w:t>
      </w:r>
      <w:r w:rsidRPr="001431A9">
        <w:t xml:space="preserve"> </w:t>
      </w:r>
    </w:p>
    <w:p w:rsidR="001431A9" w:rsidRDefault="00C50F5C" w:rsidP="008205C9">
      <w:pPr>
        <w:pStyle w:val="punkty"/>
        <w:spacing w:line="360" w:lineRule="auto"/>
        <w:jc w:val="both"/>
      </w:pPr>
      <w:r>
        <w:t xml:space="preserve">Nauczyciele i pracownicy zabezpieczeni są poprzez </w:t>
      </w:r>
      <w:r w:rsidR="001431A9">
        <w:t xml:space="preserve"> przyłbice</w:t>
      </w:r>
      <w:r>
        <w:t xml:space="preserve"> ochronne i rękawice</w:t>
      </w:r>
      <w:r w:rsidR="001431A9">
        <w:t>.</w:t>
      </w:r>
    </w:p>
    <w:p w:rsidR="001431A9" w:rsidRDefault="00C50F5C" w:rsidP="008205C9">
      <w:pPr>
        <w:pStyle w:val="punkty"/>
        <w:spacing w:line="360" w:lineRule="auto"/>
        <w:jc w:val="both"/>
      </w:pPr>
      <w:r>
        <w:t xml:space="preserve">Na terenie szkoły wywieszone zostały </w:t>
      </w:r>
      <w:r w:rsidR="001431A9">
        <w:t xml:space="preserve"> plakaty z zasadami prawidłowego mycia rąk, a przy dozownikach z płynem instrukcje do dezynfekcji rąk.</w:t>
      </w:r>
    </w:p>
    <w:p w:rsidR="001431A9" w:rsidRDefault="00C50F5C" w:rsidP="008205C9">
      <w:pPr>
        <w:pStyle w:val="punkty"/>
        <w:spacing w:line="360" w:lineRule="auto"/>
        <w:jc w:val="both"/>
      </w:pPr>
      <w:r>
        <w:t>Co godzinę pracownicy obsługi mają obowiązek dezynfekować</w:t>
      </w:r>
      <w:r w:rsidR="001431A9">
        <w:t xml:space="preserve"> powierzchni</w:t>
      </w:r>
      <w:r>
        <w:t>e dotykowe: poręcze, klamki, włączniki światła, uchwyty, klawiatury, poręcze</w:t>
      </w:r>
      <w:r w:rsidR="001431A9">
        <w:t xml:space="preserve"> krzeseł i powierzchni</w:t>
      </w:r>
      <w:r>
        <w:t>e płaskie, w tym blaty</w:t>
      </w:r>
      <w:r w:rsidR="001431A9">
        <w:t xml:space="preserve"> w salach.</w:t>
      </w:r>
    </w:p>
    <w:p w:rsidR="001431A9" w:rsidRDefault="00C50F5C" w:rsidP="008205C9">
      <w:pPr>
        <w:pStyle w:val="punkty"/>
        <w:spacing w:line="360" w:lineRule="auto"/>
        <w:jc w:val="both"/>
      </w:pPr>
      <w:r>
        <w:lastRenderedPageBreak/>
        <w:t>. Do szkoły przychodzą wyłącznie zdrowi pracownicy</w:t>
      </w:r>
      <w:r w:rsidR="001431A9">
        <w:t>.</w:t>
      </w:r>
    </w:p>
    <w:p w:rsidR="00F007E5" w:rsidRDefault="00C50F5C" w:rsidP="0089637F">
      <w:pPr>
        <w:pStyle w:val="punkty"/>
        <w:spacing w:line="360" w:lineRule="auto"/>
        <w:jc w:val="both"/>
      </w:pPr>
      <w:r>
        <w:t xml:space="preserve">Gabinet Pierwszej Pomocy </w:t>
      </w:r>
      <w:proofErr w:type="spellStart"/>
      <w:r>
        <w:t>Przedmedycznej</w:t>
      </w:r>
      <w:proofErr w:type="spellEnd"/>
      <w:r>
        <w:t xml:space="preserve"> ( 1 piętro) jest p</w:t>
      </w:r>
      <w:r w:rsidR="001431A9">
        <w:t>omieszczenie</w:t>
      </w:r>
      <w:r>
        <w:t>m </w:t>
      </w:r>
      <w:r w:rsidR="001431A9">
        <w:t>, w którym będzie można odizolować osobę w przypadku stwierdzenia objawów chorobowych.</w:t>
      </w:r>
    </w:p>
    <w:p w:rsidR="00745C0C" w:rsidRPr="00745C0C" w:rsidRDefault="00C50F5C" w:rsidP="008205C9">
      <w:pPr>
        <w:pStyle w:val="punkty"/>
        <w:spacing w:line="360" w:lineRule="auto"/>
        <w:jc w:val="both"/>
        <w:rPr>
          <w:sz w:val="40"/>
          <w:szCs w:val="40"/>
        </w:rPr>
      </w:pPr>
      <w:r>
        <w:t> </w:t>
      </w:r>
      <w:r w:rsidR="00745C0C" w:rsidRPr="00745C0C">
        <w:rPr>
          <w:rFonts w:ascii="Times New Roman" w:hAnsi="Times New Roman" w:cs="Times New Roman"/>
          <w:b/>
          <w:color w:val="000000"/>
          <w:sz w:val="40"/>
          <w:szCs w:val="40"/>
        </w:rPr>
        <w:t>WYKAZ PRZYDATNYCH TELEFONÓW</w:t>
      </w:r>
    </w:p>
    <w:p w:rsidR="00745C0C" w:rsidRPr="00745C0C" w:rsidRDefault="00745C0C" w:rsidP="008205C9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16567" w:type="dxa"/>
        <w:tblInd w:w="-176" w:type="dxa"/>
        <w:tblLayout w:type="fixed"/>
        <w:tblLook w:val="04A0"/>
      </w:tblPr>
      <w:tblGrid>
        <w:gridCol w:w="7230"/>
        <w:gridCol w:w="2693"/>
        <w:gridCol w:w="6644"/>
      </w:tblGrid>
      <w:tr w:rsidR="00745C0C" w:rsidRPr="00721AB0" w:rsidTr="00DA5773">
        <w:trPr>
          <w:gridAfter w:val="1"/>
          <w:wAfter w:w="6644" w:type="dxa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0C" w:rsidRPr="00721AB0" w:rsidRDefault="00745C0C" w:rsidP="008205C9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Arial Black" w:eastAsia="Times New Roman" w:hAnsi="Arial Black" w:cs="Times New Roman"/>
                <w:b/>
              </w:rPr>
            </w:pPr>
            <w:r w:rsidRPr="00721AB0">
              <w:rPr>
                <w:rFonts w:ascii="Arial Black" w:eastAsia="Times New Roman" w:hAnsi="Arial Black" w:cs="Times New Roman"/>
                <w:b/>
              </w:rPr>
              <w:t>Pogotowie ratunkowe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C0C" w:rsidRPr="00721AB0" w:rsidRDefault="00745C0C" w:rsidP="008205C9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Arial Black" w:eastAsia="Times New Roman" w:hAnsi="Arial Black" w:cs="Times New Roman"/>
                <w:b/>
                <w:sz w:val="32"/>
                <w:szCs w:val="32"/>
              </w:rPr>
            </w:pPr>
            <w:r w:rsidRPr="00721AB0">
              <w:rPr>
                <w:rFonts w:ascii="Arial Black" w:eastAsia="Times New Roman" w:hAnsi="Arial Black" w:cs="Times New Roman"/>
                <w:b/>
                <w:sz w:val="32"/>
                <w:szCs w:val="32"/>
              </w:rPr>
              <w:t>999</w:t>
            </w:r>
          </w:p>
        </w:tc>
      </w:tr>
      <w:tr w:rsidR="00745C0C" w:rsidRPr="00721AB0" w:rsidTr="00DA5773">
        <w:trPr>
          <w:gridAfter w:val="1"/>
          <w:wAfter w:w="6644" w:type="dxa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0C" w:rsidRPr="00721AB0" w:rsidRDefault="00745C0C" w:rsidP="008205C9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Arial Black" w:eastAsia="Times New Roman" w:hAnsi="Arial Black" w:cs="Times New Roman"/>
                <w:b/>
              </w:rPr>
            </w:pPr>
            <w:r w:rsidRPr="00721AB0">
              <w:rPr>
                <w:rFonts w:ascii="Arial Black" w:eastAsia="Times New Roman" w:hAnsi="Arial Black" w:cs="Times New Roman"/>
                <w:b/>
              </w:rPr>
              <w:t>Numer alarmowy z tel. komórkowego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C0C" w:rsidRPr="007B2E1D" w:rsidRDefault="00745C0C" w:rsidP="008205C9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Arial Black" w:eastAsia="Times New Roman" w:hAnsi="Arial Black" w:cs="Times New Roman"/>
                <w:b/>
                <w:sz w:val="32"/>
                <w:szCs w:val="32"/>
                <w:u w:val="single"/>
              </w:rPr>
            </w:pPr>
            <w:r w:rsidRPr="007B2E1D">
              <w:rPr>
                <w:rFonts w:ascii="Arial Black" w:eastAsia="Times New Roman" w:hAnsi="Arial Black" w:cs="Times New Roman"/>
                <w:b/>
                <w:sz w:val="32"/>
                <w:szCs w:val="32"/>
                <w:u w:val="single"/>
              </w:rPr>
              <w:t>112</w:t>
            </w:r>
          </w:p>
        </w:tc>
      </w:tr>
      <w:tr w:rsidR="00745C0C" w:rsidRPr="00721AB0" w:rsidTr="00DA5773">
        <w:trPr>
          <w:gridAfter w:val="1"/>
          <w:wAfter w:w="6644" w:type="dxa"/>
          <w:trHeight w:val="35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5C0C" w:rsidRPr="00721AB0" w:rsidRDefault="00745C0C" w:rsidP="008205C9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Arial Black" w:eastAsia="Times New Roman" w:hAnsi="Arial Black" w:cs="Times New Roman"/>
                <w:b/>
              </w:rPr>
            </w:pPr>
            <w:r w:rsidRPr="00721AB0">
              <w:rPr>
                <w:rFonts w:ascii="Arial Black" w:eastAsia="Times New Roman" w:hAnsi="Arial Black" w:cs="Times New Roman"/>
                <w:b/>
              </w:rPr>
              <w:t>Powiatowa Stacja Sanitarno-Epidemiologiczna   w Kolnie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5C0C" w:rsidRPr="00721AB0" w:rsidRDefault="00745C0C" w:rsidP="008205C9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721AB0">
              <w:rPr>
                <w:rFonts w:ascii="Arial Black" w:hAnsi="Arial Black" w:cs="Times New Roman"/>
                <w:b/>
                <w:sz w:val="32"/>
                <w:szCs w:val="32"/>
              </w:rPr>
              <w:t>86 278 31 91</w:t>
            </w:r>
          </w:p>
        </w:tc>
      </w:tr>
      <w:tr w:rsidR="00745C0C" w:rsidRPr="00721AB0" w:rsidTr="00DA5773">
        <w:trPr>
          <w:trHeight w:val="163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0C" w:rsidRPr="00721AB0" w:rsidRDefault="00745C0C" w:rsidP="008205C9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Arial Black" w:eastAsia="Times New Roman" w:hAnsi="Arial Black" w:cs="Times New Roman"/>
                <w:b/>
              </w:rPr>
            </w:pPr>
            <w:r w:rsidRPr="00721AB0">
              <w:rPr>
                <w:rFonts w:ascii="Arial Black" w:eastAsia="Times New Roman" w:hAnsi="Arial Black" w:cs="Times New Roman"/>
                <w:b/>
              </w:rPr>
              <w:t>Urząd Gminy w Kolnie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C0C" w:rsidRPr="00721AB0" w:rsidRDefault="00745C0C" w:rsidP="008205C9">
            <w:pPr>
              <w:spacing w:line="360" w:lineRule="auto"/>
              <w:jc w:val="both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721AB0">
              <w:rPr>
                <w:rFonts w:ascii="Arial Black" w:hAnsi="Arial Black" w:cs="Times New Roman"/>
                <w:b/>
                <w:sz w:val="32"/>
                <w:szCs w:val="32"/>
              </w:rPr>
              <w:t>86 278 25 67</w:t>
            </w:r>
          </w:p>
        </w:tc>
        <w:tc>
          <w:tcPr>
            <w:tcW w:w="6644" w:type="dxa"/>
            <w:vAlign w:val="center"/>
          </w:tcPr>
          <w:p w:rsidR="00745C0C" w:rsidRPr="00721AB0" w:rsidRDefault="00745C0C" w:rsidP="008205C9">
            <w:pPr>
              <w:spacing w:line="360" w:lineRule="auto"/>
              <w:jc w:val="both"/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</w:tr>
      <w:tr w:rsidR="00745C0C" w:rsidRPr="00721AB0" w:rsidTr="00DA5773">
        <w:trPr>
          <w:gridAfter w:val="1"/>
          <w:wAfter w:w="6644" w:type="dxa"/>
          <w:trHeight w:val="5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45C0C" w:rsidRPr="00721AB0" w:rsidRDefault="00745C0C" w:rsidP="008205C9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Arial Black" w:eastAsia="Times New Roman" w:hAnsi="Arial Black" w:cs="Times New Roman"/>
                <w:b/>
              </w:rPr>
            </w:pPr>
            <w:r w:rsidRPr="00721AB0">
              <w:rPr>
                <w:rFonts w:ascii="Arial Black" w:eastAsia="Times New Roman" w:hAnsi="Arial Black" w:cs="Times New Roman"/>
                <w:b/>
              </w:rPr>
              <w:t>Kuratorium Oświaty w Białymstoku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C0C" w:rsidRPr="00721AB0" w:rsidRDefault="00745C0C" w:rsidP="008205C9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Style w:val="xbe"/>
                <w:rFonts w:ascii="Arial Black" w:hAnsi="Arial Black" w:cs="Times New Roman"/>
                <w:b/>
                <w:sz w:val="32"/>
                <w:szCs w:val="32"/>
              </w:rPr>
            </w:pPr>
            <w:r w:rsidRPr="00721AB0">
              <w:rPr>
                <w:rStyle w:val="xbe"/>
                <w:rFonts w:ascii="Arial Black" w:hAnsi="Arial Black" w:cs="Times New Roman"/>
                <w:b/>
                <w:sz w:val="32"/>
                <w:szCs w:val="32"/>
              </w:rPr>
              <w:t xml:space="preserve">85 748 48 </w:t>
            </w:r>
            <w:proofErr w:type="spellStart"/>
            <w:r w:rsidRPr="00721AB0">
              <w:rPr>
                <w:rStyle w:val="xbe"/>
                <w:rFonts w:ascii="Arial Black" w:hAnsi="Arial Black" w:cs="Times New Roman"/>
                <w:b/>
                <w:sz w:val="32"/>
                <w:szCs w:val="32"/>
              </w:rPr>
              <w:t>48</w:t>
            </w:r>
            <w:proofErr w:type="spellEnd"/>
          </w:p>
        </w:tc>
      </w:tr>
      <w:tr w:rsidR="00745C0C" w:rsidRPr="00721AB0" w:rsidTr="00DA5773">
        <w:trPr>
          <w:gridAfter w:val="1"/>
          <w:wAfter w:w="6644" w:type="dxa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0C" w:rsidRPr="00721AB0" w:rsidRDefault="00745C0C" w:rsidP="008205C9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C0C" w:rsidRPr="00721AB0" w:rsidRDefault="00745C0C" w:rsidP="008205C9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Arial Black" w:eastAsia="Times New Roman" w:hAnsi="Arial Black" w:cs="Times New Roman"/>
                <w:b/>
                <w:sz w:val="32"/>
                <w:szCs w:val="32"/>
              </w:rPr>
            </w:pPr>
          </w:p>
        </w:tc>
      </w:tr>
    </w:tbl>
    <w:p w:rsidR="00745C0C" w:rsidRDefault="00745C0C" w:rsidP="008205C9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</w:pPr>
    </w:p>
    <w:p w:rsidR="001431A9" w:rsidRPr="00C50F5C" w:rsidRDefault="00C50F5C" w:rsidP="008205C9">
      <w:pPr>
        <w:pStyle w:val="punkty"/>
        <w:spacing w:line="360" w:lineRule="auto"/>
        <w:jc w:val="both"/>
        <w:rPr>
          <w:rFonts w:eastAsiaTheme="minorHAnsi"/>
        </w:rPr>
      </w:pPr>
      <w:r>
        <w:t xml:space="preserve">Telefony do rodziców dostępne są w dziennikach lekcyjnych. </w:t>
      </w:r>
      <w:r w:rsidR="008205C9">
        <w:t>Dyrektor, nauczyciel lub wyznaczony przez dyrektora pracownik obsługi powiadamia rodziców.</w:t>
      </w:r>
    </w:p>
    <w:p w:rsidR="001431A9" w:rsidRDefault="001431A9" w:rsidP="008205C9">
      <w:pPr>
        <w:pStyle w:val="punkty"/>
        <w:numPr>
          <w:ilvl w:val="0"/>
          <w:numId w:val="0"/>
        </w:numPr>
        <w:spacing w:line="360" w:lineRule="auto"/>
        <w:ind w:left="360"/>
        <w:jc w:val="both"/>
      </w:pPr>
    </w:p>
    <w:p w:rsidR="001431A9" w:rsidRPr="008205C9" w:rsidRDefault="008205C9" w:rsidP="008205C9">
      <w:pPr>
        <w:pStyle w:val="Nagwek1"/>
        <w:spacing w:line="360" w:lineRule="auto"/>
        <w:ind w:left="2832" w:firstLine="708"/>
        <w:rPr>
          <w:rFonts w:eastAsiaTheme="minorHAnsi"/>
          <w:sz w:val="96"/>
          <w:szCs w:val="96"/>
        </w:rPr>
      </w:pPr>
      <w:r w:rsidRPr="008205C9">
        <w:rPr>
          <w:rFonts w:eastAsiaTheme="minorHAnsi"/>
          <w:sz w:val="96"/>
          <w:szCs w:val="96"/>
        </w:rPr>
        <w:t>Uczniu</w:t>
      </w:r>
    </w:p>
    <w:p w:rsidR="001431A9" w:rsidRDefault="001431A9" w:rsidP="008205C9">
      <w:pPr>
        <w:pStyle w:val="punkty"/>
        <w:spacing w:line="360" w:lineRule="auto"/>
        <w:jc w:val="both"/>
      </w:pPr>
      <w:r>
        <w:t xml:space="preserve">Otrzymujesz możliwość </w:t>
      </w:r>
      <w:r w:rsidR="00F007E5">
        <w:t xml:space="preserve">indywidualnych zajęć rewalidacyjnych, opieki, </w:t>
      </w:r>
      <w:r>
        <w:t>konsultacji indywidualnych lub grupowych. Zapoznaj się z ich harmonogramem.</w:t>
      </w:r>
    </w:p>
    <w:p w:rsidR="001431A9" w:rsidRDefault="00F007E5" w:rsidP="008205C9">
      <w:pPr>
        <w:pStyle w:val="punkty"/>
        <w:spacing w:line="360" w:lineRule="auto"/>
        <w:jc w:val="both"/>
      </w:pPr>
      <w:r>
        <w:t>Nie przychodź do szkoły, n</w:t>
      </w:r>
      <w:r w:rsidR="001431A9">
        <w:t>ie umawiaj się na konsultacje, jeżeli jesteś chory lub w Twoim domu przebywa ktoś na kwarantannie lub w izolacji. Wówczas wszyscy musicie pozostać w domu oraz stosować się do zaleceń służb sanitarnych i lekarza.</w:t>
      </w:r>
    </w:p>
    <w:p w:rsidR="001431A9" w:rsidRDefault="001431A9" w:rsidP="008205C9">
      <w:pPr>
        <w:pStyle w:val="punkty"/>
        <w:spacing w:line="360" w:lineRule="auto"/>
        <w:jc w:val="both"/>
      </w:pPr>
      <w:r>
        <w:lastRenderedPageBreak/>
        <w:t>Jeżeli umówiłeś się na konsultacje, a nie możesz przyjść, zgłoś ten fakt odpowiednio wcześniej – nauczyciel będzie mógł zaprosić w zastępstwie innego ucznia.</w:t>
      </w:r>
    </w:p>
    <w:p w:rsidR="001431A9" w:rsidRDefault="001431A9" w:rsidP="008205C9">
      <w:pPr>
        <w:pStyle w:val="punkty"/>
        <w:spacing w:line="360" w:lineRule="auto"/>
        <w:jc w:val="both"/>
      </w:pPr>
      <w:r>
        <w:t>Zabieraj do szkoły własny zestaw podręczników i przyborów. W szkole nie będziesz mógł ich pożyczać od innych uczniów.</w:t>
      </w:r>
    </w:p>
    <w:p w:rsidR="001431A9" w:rsidRDefault="001431A9" w:rsidP="008205C9">
      <w:pPr>
        <w:pStyle w:val="punkty"/>
        <w:spacing w:line="360" w:lineRule="auto"/>
        <w:jc w:val="both"/>
      </w:pPr>
      <w:r>
        <w:t>W drodze do i ze szkoły korzystaj z osłony na usta i nos oraz zachowuj dystans społeczny.</w:t>
      </w:r>
    </w:p>
    <w:p w:rsidR="001431A9" w:rsidRDefault="001431A9" w:rsidP="008205C9">
      <w:pPr>
        <w:pStyle w:val="punkty"/>
        <w:spacing w:line="360" w:lineRule="auto"/>
        <w:jc w:val="both"/>
      </w:pPr>
      <w:r>
        <w:t xml:space="preserve">Przed wejściem do szkoły obowiązkowo zdezynfekuj ręce, a jeżeli masz </w:t>
      </w:r>
      <w:proofErr w:type="spellStart"/>
      <w:r>
        <w:t>przeciwskazania</w:t>
      </w:r>
      <w:proofErr w:type="spellEnd"/>
      <w:r>
        <w:t xml:space="preserve"> zdrowotne do stosowania środków do dezynfekcji natychmiast umyj ręce.</w:t>
      </w:r>
    </w:p>
    <w:p w:rsidR="001431A9" w:rsidRDefault="001431A9" w:rsidP="008205C9">
      <w:pPr>
        <w:pStyle w:val="punkty"/>
        <w:spacing w:line="360" w:lineRule="auto"/>
        <w:jc w:val="both"/>
      </w:pPr>
      <w:r>
        <w:t>Z szatni korzystaj według zasad ustalonych przez dyrektora szkoły.</w:t>
      </w:r>
    </w:p>
    <w:p w:rsidR="001431A9" w:rsidRDefault="001431A9" w:rsidP="008205C9">
      <w:pPr>
        <w:pStyle w:val="punkty"/>
        <w:spacing w:line="360" w:lineRule="auto"/>
        <w:jc w:val="both"/>
      </w:pPr>
      <w:r>
        <w:t>Bezwzględnie stosuj zasady higieny: często myj ręce wodą z mydłem i nie podawaj ręki na powitanie, zachowuj dystans, a także unikaj dotykania oczu, nosa i ust.</w:t>
      </w:r>
    </w:p>
    <w:p w:rsidR="001431A9" w:rsidRDefault="001431A9" w:rsidP="008205C9">
      <w:pPr>
        <w:pStyle w:val="punkty"/>
        <w:spacing w:line="360" w:lineRule="auto"/>
        <w:jc w:val="both"/>
      </w:pPr>
      <w:r>
        <w:t>Zwracaj uwagę na odpowiedni sposób zasłania twarzy podczas kichania czy kasłania. Stosownie zwracaj uwagę innym w tym zakresie.</w:t>
      </w:r>
    </w:p>
    <w:p w:rsidR="001431A9" w:rsidRDefault="001431A9" w:rsidP="008205C9">
      <w:pPr>
        <w:pStyle w:val="punkty"/>
        <w:spacing w:line="360" w:lineRule="auto"/>
        <w:jc w:val="both"/>
      </w:pPr>
      <w:r>
        <w:t>Unikaj większych skupisk uczniów, zachowuj dystans przebywając na korytarzu, w toalecie, innych pomieszczeniach wspólnych oraz na terenie szkoły.</w:t>
      </w:r>
    </w:p>
    <w:p w:rsidR="001431A9" w:rsidRDefault="001431A9" w:rsidP="008205C9">
      <w:pPr>
        <w:pStyle w:val="punkty"/>
        <w:spacing w:line="360" w:lineRule="auto"/>
        <w:jc w:val="both"/>
      </w:pPr>
      <w:r>
        <w:t xml:space="preserve">Jeżeli korzystasz z biblioteki szkolnej, wcześniej zapoznaj się ze szczegółowymi </w:t>
      </w:r>
      <w:r w:rsidR="008205C9">
        <w:t>zasadami wypożyczania książek.</w:t>
      </w:r>
    </w:p>
    <w:p w:rsidR="001431A9" w:rsidRDefault="001431A9" w:rsidP="008205C9">
      <w:pPr>
        <w:spacing w:line="360" w:lineRule="auto"/>
        <w:jc w:val="both"/>
      </w:pPr>
    </w:p>
    <w:p w:rsidR="00A57B42" w:rsidRDefault="00A57B42" w:rsidP="008205C9">
      <w:pPr>
        <w:spacing w:line="360" w:lineRule="auto"/>
        <w:jc w:val="both"/>
      </w:pPr>
    </w:p>
    <w:sectPr w:rsidR="00A57B42" w:rsidSect="0053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B5" w:rsidRDefault="003E4AB5" w:rsidP="0089637F">
      <w:pPr>
        <w:spacing w:after="0" w:line="240" w:lineRule="auto"/>
      </w:pPr>
      <w:r>
        <w:separator/>
      </w:r>
    </w:p>
  </w:endnote>
  <w:endnote w:type="continuationSeparator" w:id="0">
    <w:p w:rsidR="003E4AB5" w:rsidRDefault="003E4AB5" w:rsidP="0089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B5" w:rsidRDefault="003E4AB5" w:rsidP="0089637F">
      <w:pPr>
        <w:spacing w:after="0" w:line="240" w:lineRule="auto"/>
      </w:pPr>
      <w:r>
        <w:separator/>
      </w:r>
    </w:p>
  </w:footnote>
  <w:footnote w:type="continuationSeparator" w:id="0">
    <w:p w:rsidR="003E4AB5" w:rsidRDefault="003E4AB5" w:rsidP="0089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8D84AA5A"/>
    <w:lvl w:ilvl="0" w:tplc="D5A84FC2">
      <w:start w:val="1"/>
      <w:numFmt w:val="decimal"/>
      <w:pStyle w:val="punkty"/>
      <w:lvlText w:val="%1."/>
      <w:lvlJc w:val="left"/>
      <w:pPr>
        <w:ind w:left="360" w:hanging="360"/>
      </w:pPr>
      <w:rPr>
        <w:rFonts w:ascii="Proxima Nova" w:eastAsia="Times New Roman" w:hAnsi="Proxima Nova" w:cs="Arial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942E04"/>
    <w:multiLevelType w:val="hybridMultilevel"/>
    <w:tmpl w:val="46328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762D7"/>
    <w:multiLevelType w:val="hybridMultilevel"/>
    <w:tmpl w:val="D29E9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F7C7D"/>
    <w:multiLevelType w:val="hybridMultilevel"/>
    <w:tmpl w:val="10A262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222533"/>
    <w:multiLevelType w:val="hybridMultilevel"/>
    <w:tmpl w:val="AE7A2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1A9"/>
    <w:rsid w:val="000C4BD7"/>
    <w:rsid w:val="000E4437"/>
    <w:rsid w:val="001431A9"/>
    <w:rsid w:val="002976A7"/>
    <w:rsid w:val="003E4AB5"/>
    <w:rsid w:val="00745C0C"/>
    <w:rsid w:val="007E3D61"/>
    <w:rsid w:val="008205C9"/>
    <w:rsid w:val="0089637F"/>
    <w:rsid w:val="00A02CCA"/>
    <w:rsid w:val="00A57B42"/>
    <w:rsid w:val="00AB2916"/>
    <w:rsid w:val="00AE62DB"/>
    <w:rsid w:val="00C50F5C"/>
    <w:rsid w:val="00F007E5"/>
    <w:rsid w:val="00FF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1A9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431A9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1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1A9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1431A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431A9"/>
    <w:pPr>
      <w:numPr>
        <w:numId w:val="4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mini">
    <w:name w:val="mini"/>
    <w:basedOn w:val="Domylnaczcionkaakapitu"/>
    <w:rsid w:val="00745C0C"/>
  </w:style>
  <w:style w:type="character" w:customStyle="1" w:styleId="xbe">
    <w:name w:val="_xbe"/>
    <w:basedOn w:val="Domylnaczcionkaakapitu"/>
    <w:rsid w:val="00745C0C"/>
  </w:style>
  <w:style w:type="paragraph" w:styleId="Bezodstpw">
    <w:name w:val="No Spacing"/>
    <w:uiPriority w:val="1"/>
    <w:qFormat/>
    <w:rsid w:val="00A02CC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dc:description/>
  <cp:lastModifiedBy>`</cp:lastModifiedBy>
  <cp:revision>8</cp:revision>
  <cp:lastPrinted>2020-05-20T06:40:00Z</cp:lastPrinted>
  <dcterms:created xsi:type="dcterms:W3CDTF">2020-05-18T08:29:00Z</dcterms:created>
  <dcterms:modified xsi:type="dcterms:W3CDTF">2020-05-22T07:36:00Z</dcterms:modified>
</cp:coreProperties>
</file>